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</w:p>
    <w:p>
      <w:pPr>
        <w:spacing w:after="156" w:afterLines="50"/>
        <w:jc w:val="center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sz w:val="32"/>
          <w:szCs w:val="32"/>
        </w:rPr>
        <w:t>地方标准参编单位申请表</w:t>
      </w:r>
    </w:p>
    <w:tbl>
      <w:tblPr>
        <w:tblStyle w:val="5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634"/>
        <w:gridCol w:w="1181"/>
        <w:gridCol w:w="1862"/>
        <w:gridCol w:w="1241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单位名称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单位性质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主营业务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所属行业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通讯地址</w:t>
            </w:r>
          </w:p>
        </w:tc>
        <w:tc>
          <w:tcPr>
            <w:tcW w:w="467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邮政编码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人</w:t>
            </w:r>
            <w:r>
              <w:rPr>
                <w:rFonts w:hint="eastAsia" w:ascii="仿宋" w:hAnsi="仿宋" w:eastAsia="仿宋_GB2312" w:cs="仿宋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_GB2312" w:cs="仿宋"/>
                <w:bCs/>
                <w:sz w:val="24"/>
              </w:rPr>
              <w:t>姓名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性   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民    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籍    贯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职称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现任职务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手    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传    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推荐起草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人</w:t>
            </w:r>
            <w:r>
              <w:rPr>
                <w:rFonts w:hint="eastAsia" w:ascii="仿宋" w:hAnsi="仿宋" w:eastAsia="仿宋_GB2312" w:cs="仿宋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_GB2312" w:cs="仿宋"/>
                <w:bCs/>
                <w:sz w:val="24"/>
              </w:rPr>
              <w:t>姓名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性    别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出生日期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民    族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籍    贯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 w:cs="仿宋"/>
                <w:bCs/>
                <w:sz w:val="24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职称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现任职务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手    机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传    真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仿宋"/>
                <w:bCs/>
                <w:sz w:val="24"/>
              </w:rPr>
              <w:t>电子邮箱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911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单位简介：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9119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单位意见：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我单位同意作为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标准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  <w:lang w:val="en-US" w:eastAsia="zh-CN"/>
              </w:rPr>
              <w:t>起草</w:t>
            </w:r>
            <w:r>
              <w:rPr>
                <w:rFonts w:hint="eastAsia" w:ascii="仿宋" w:hAnsi="仿宋" w:eastAsia="仿宋_GB2312" w:cs="仿宋"/>
                <w:color w:val="000000"/>
                <w:kern w:val="0"/>
                <w:sz w:val="24"/>
              </w:rPr>
              <w:t>参与单位</w:t>
            </w:r>
            <w:r>
              <w:rPr>
                <w:rFonts w:hint="eastAsia" w:ascii="仿宋" w:hAnsi="仿宋" w:eastAsia="仿宋_GB2312" w:cs="仿宋"/>
                <w:sz w:val="24"/>
              </w:rPr>
              <w:t>，并委派专人参与标准起草工作，对标准各项起草工作给予积极支持与配合。意向参编的标准为：</w:t>
            </w:r>
          </w:p>
          <w:p>
            <w:pPr>
              <w:spacing w:line="312" w:lineRule="auto"/>
              <w:ind w:firstLine="480" w:firstLineChars="2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_GB2312" w:cs="仿宋"/>
                <w:sz w:val="24"/>
              </w:rPr>
              <w:t>大数据安全服务人员能力评价</w:t>
            </w:r>
            <w:r>
              <w:rPr>
                <w:rFonts w:hint="eastAsia" w:ascii="仿宋" w:hAnsi="仿宋" w:eastAsia="仿宋_GB2312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_GB2312" w:cs="仿宋"/>
                <w:sz w:val="24"/>
                <w:lang w:val="en-US" w:eastAsia="zh-CN"/>
              </w:rPr>
              <w:t>暂定名</w:t>
            </w:r>
            <w:r>
              <w:rPr>
                <w:rFonts w:hint="eastAsia" w:ascii="仿宋" w:hAnsi="仿宋" w:eastAsia="仿宋_GB2312" w:cs="仿宋"/>
                <w:sz w:val="24"/>
                <w:lang w:eastAsia="zh-CN"/>
              </w:rPr>
              <w:t>）》</w:t>
            </w:r>
          </w:p>
          <w:p>
            <w:pPr>
              <w:spacing w:line="360" w:lineRule="auto"/>
              <w:ind w:firstLine="5040" w:firstLineChars="2100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负责人：             （公章）</w:t>
            </w:r>
          </w:p>
          <w:p>
            <w:pPr>
              <w:spacing w:after="156" w:afterLines="50"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jU4ZGJkNWZiNzdiOTUwNjI2NDE4ZGExYjVkNDkifQ=="/>
  </w:docVars>
  <w:rsids>
    <w:rsidRoot w:val="6CC01BD7"/>
    <w:rsid w:val="6CC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2023-09-27T01:13:00Z</dcterms:created>
  <dc:creator>Administrator</dc:creator>
  <cp:lastModifiedBy>Administrator</cp:lastModifiedBy>
  <dcterms:modified xsi:type="dcterms:W3CDTF">2023-09-27T01:15:05Z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48F30CC723F542FDA1511CCD9C42DAEB_11</vt:lpwstr>
  </property>
</Properties>
</file>